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FB" w:rsidRDefault="003965FB" w:rsidP="003965FB">
      <w:pPr>
        <w:keepLines/>
        <w:shd w:val="clear" w:color="auto" w:fill="FFFFFF"/>
        <w:spacing w:line="274" w:lineRule="exact"/>
        <w:jc w:val="center"/>
        <w:rPr>
          <w:spacing w:val="-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65FB" w:rsidRDefault="003965FB" w:rsidP="003965FB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3965FB" w:rsidRDefault="003965FB" w:rsidP="003965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3965FB" w:rsidRDefault="003965FB" w:rsidP="003965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административно-территориального</w:t>
      </w:r>
    </w:p>
    <w:p w:rsidR="003965FB" w:rsidRDefault="003965FB" w:rsidP="003965F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>
        <w:rPr>
          <w:b/>
          <w:bCs/>
          <w:sz w:val="40"/>
          <w:szCs w:val="40"/>
        </w:rPr>
        <w:t>Озерный</w:t>
      </w:r>
      <w:proofErr w:type="gramEnd"/>
      <w:r>
        <w:rPr>
          <w:b/>
          <w:bCs/>
          <w:sz w:val="40"/>
          <w:szCs w:val="40"/>
        </w:rPr>
        <w:t xml:space="preserve"> Тверской области</w:t>
      </w:r>
    </w:p>
    <w:p w:rsidR="003965FB" w:rsidRDefault="003965FB" w:rsidP="003965FB">
      <w:pPr>
        <w:jc w:val="center"/>
        <w:rPr>
          <w:b/>
          <w:sz w:val="28"/>
          <w:szCs w:val="28"/>
        </w:rPr>
      </w:pPr>
    </w:p>
    <w:p w:rsidR="003965FB" w:rsidRDefault="003965FB" w:rsidP="003965FB">
      <w:pPr>
        <w:jc w:val="center"/>
        <w:rPr>
          <w:b/>
          <w:sz w:val="28"/>
          <w:szCs w:val="28"/>
        </w:rPr>
      </w:pPr>
    </w:p>
    <w:p w:rsidR="003965FB" w:rsidRDefault="003965FB" w:rsidP="003965FB">
      <w:pPr>
        <w:pStyle w:val="a4"/>
        <w:rPr>
          <w:b w:val="0"/>
          <w:sz w:val="32"/>
          <w:szCs w:val="32"/>
        </w:rPr>
      </w:pPr>
      <w:proofErr w:type="gramStart"/>
      <w:r>
        <w:rPr>
          <w:b w:val="0"/>
          <w:sz w:val="32"/>
          <w:szCs w:val="32"/>
        </w:rPr>
        <w:t>П</w:t>
      </w:r>
      <w:proofErr w:type="gramEnd"/>
      <w:r>
        <w:rPr>
          <w:b w:val="0"/>
          <w:sz w:val="32"/>
          <w:szCs w:val="32"/>
        </w:rPr>
        <w:t xml:space="preserve"> О С Т А Н О В Л Е Н И Е</w:t>
      </w:r>
    </w:p>
    <w:p w:rsidR="003965FB" w:rsidRDefault="003965FB" w:rsidP="003965FB">
      <w:pPr>
        <w:jc w:val="center"/>
        <w:rPr>
          <w:b/>
          <w:sz w:val="28"/>
          <w:szCs w:val="28"/>
        </w:rPr>
      </w:pPr>
    </w:p>
    <w:p w:rsidR="003965FB" w:rsidRDefault="003965FB" w:rsidP="003965FB">
      <w:pPr>
        <w:jc w:val="center"/>
        <w:rPr>
          <w:b/>
          <w:sz w:val="28"/>
          <w:szCs w:val="28"/>
        </w:rPr>
      </w:pPr>
    </w:p>
    <w:p w:rsidR="003965FB" w:rsidRDefault="00772D7A" w:rsidP="003965FB">
      <w:pPr>
        <w:pStyle w:val="2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03</w:t>
      </w:r>
      <w:r w:rsidR="003965FB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04</w:t>
      </w:r>
      <w:r w:rsidR="003965FB">
        <w:rPr>
          <w:rFonts w:ascii="Times New Roman" w:hAnsi="Times New Roman"/>
          <w:b w:val="0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3965F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№ </w:t>
      </w:r>
      <w:r w:rsidR="00D84774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497E37">
        <w:rPr>
          <w:rFonts w:ascii="Times New Roman" w:hAnsi="Times New Roman"/>
          <w:b w:val="0"/>
          <w:color w:val="000000" w:themeColor="text1"/>
          <w:sz w:val="28"/>
          <w:szCs w:val="28"/>
        </w:rPr>
        <w:t>1</w:t>
      </w:r>
    </w:p>
    <w:p w:rsidR="003965FB" w:rsidRDefault="003965FB" w:rsidP="003965FB">
      <w:pPr>
        <w:rPr>
          <w:sz w:val="28"/>
          <w:szCs w:val="28"/>
        </w:rPr>
      </w:pPr>
    </w:p>
    <w:p w:rsidR="003965FB" w:rsidRDefault="003965FB" w:rsidP="003965FB">
      <w:pPr>
        <w:rPr>
          <w:sz w:val="28"/>
          <w:szCs w:val="28"/>
        </w:rPr>
      </w:pPr>
    </w:p>
    <w:p w:rsidR="003965FB" w:rsidRDefault="003965FB" w:rsidP="003965FB">
      <w:pPr>
        <w:tabs>
          <w:tab w:val="left" w:pos="920"/>
          <w:tab w:val="left" w:pos="1100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муниципальную программу «</w:t>
      </w:r>
      <w:proofErr w:type="gramStart"/>
      <w:r>
        <w:rPr>
          <w:b/>
          <w:sz w:val="28"/>
        </w:rPr>
        <w:t>Культура</w:t>
      </w:r>
      <w:proofErr w:type="gramEnd"/>
      <w:r>
        <w:rPr>
          <w:b/>
          <w:sz w:val="28"/>
        </w:rPr>
        <w:t xml:space="preserve"> ЗАТО Озерный Тверской области» на 2023-2025 годы</w:t>
      </w:r>
    </w:p>
    <w:p w:rsidR="003965FB" w:rsidRDefault="003965FB" w:rsidP="003965FB">
      <w:pPr>
        <w:jc w:val="both"/>
        <w:rPr>
          <w:sz w:val="28"/>
          <w:szCs w:val="28"/>
        </w:rPr>
      </w:pPr>
    </w:p>
    <w:p w:rsidR="003965FB" w:rsidRDefault="003965FB" w:rsidP="003965FB">
      <w:pPr>
        <w:jc w:val="both"/>
        <w:rPr>
          <w:sz w:val="28"/>
          <w:szCs w:val="28"/>
        </w:rPr>
      </w:pPr>
    </w:p>
    <w:p w:rsidR="005B783A" w:rsidRDefault="003965FB" w:rsidP="005B783A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В соответствии с постановлением </w:t>
      </w: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Озерный Тверской области от 28.08.2013 г.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области», </w:t>
      </w:r>
      <w:r w:rsidR="005B783A">
        <w:rPr>
          <w:sz w:val="28"/>
        </w:rPr>
        <w:t xml:space="preserve">решением Думы ЗАТО Озерный от 30.03.2023 г. № 2 "О внесении изменений и дополнений в решение Думы ЗАТО  Озерный от 26.12. 2022 г. № 81 «О бюджете ЗАТО Озерный на 2023 год и плановый период 2024 и 2025 годов", руководствуясь статьей 36 </w:t>
      </w:r>
      <w:proofErr w:type="gramStart"/>
      <w:r w:rsidR="005B783A">
        <w:rPr>
          <w:sz w:val="28"/>
        </w:rPr>
        <w:t>Устава</w:t>
      </w:r>
      <w:proofErr w:type="gramEnd"/>
      <w:r w:rsidR="005B783A">
        <w:rPr>
          <w:sz w:val="28"/>
        </w:rPr>
        <w:t xml:space="preserve"> ЗАТО Озерный, администрация ЗАТО Озерный постановляет:</w:t>
      </w:r>
    </w:p>
    <w:p w:rsidR="003965FB" w:rsidRDefault="003965FB" w:rsidP="003965F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3965FB" w:rsidRDefault="003965FB" w:rsidP="003965F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</w:rPr>
      </w:pPr>
    </w:p>
    <w:p w:rsidR="003965FB" w:rsidRDefault="003965FB" w:rsidP="003965FB">
      <w:pPr>
        <w:tabs>
          <w:tab w:val="left" w:pos="920"/>
          <w:tab w:val="left" w:pos="1100"/>
        </w:tabs>
        <w:spacing w:line="276" w:lineRule="auto"/>
        <w:jc w:val="both"/>
        <w:rPr>
          <w:sz w:val="28"/>
        </w:rPr>
      </w:pPr>
      <w:r>
        <w:rPr>
          <w:sz w:val="28"/>
        </w:rPr>
        <w:tab/>
        <w:t>Внести следующие изменения в муниципальную программу «</w:t>
      </w: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ЗАТО Озерный Тверской области» на 2023-2025 годы», утвержденную постановлением администрации ЗАТО Озерный </w:t>
      </w:r>
      <w:r>
        <w:rPr>
          <w:sz w:val="28"/>
          <w:szCs w:val="28"/>
        </w:rPr>
        <w:t>от 07.11.2022г. № 193</w:t>
      </w:r>
      <w:r>
        <w:rPr>
          <w:sz w:val="28"/>
        </w:rPr>
        <w:t>:</w:t>
      </w:r>
    </w:p>
    <w:p w:rsidR="003965FB" w:rsidRDefault="003965FB" w:rsidP="003965FB">
      <w:pPr>
        <w:tabs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Строку «Объемы и источники финансирования муниципальной программы в разрезе подпрограмм» паспорта Муниципальной программы</w:t>
      </w:r>
      <w:r>
        <w:rPr>
          <w:sz w:val="28"/>
        </w:rPr>
        <w:t xml:space="preserve"> «</w:t>
      </w:r>
      <w:proofErr w:type="gramStart"/>
      <w:r>
        <w:rPr>
          <w:sz w:val="28"/>
        </w:rPr>
        <w:t>Культура</w:t>
      </w:r>
      <w:proofErr w:type="gramEnd"/>
      <w:r>
        <w:rPr>
          <w:sz w:val="28"/>
        </w:rPr>
        <w:t xml:space="preserve"> ЗАТО Озерный Тверской области» на 2023-2025 годы» </w:t>
      </w:r>
      <w:r>
        <w:rPr>
          <w:sz w:val="28"/>
          <w:szCs w:val="28"/>
        </w:rPr>
        <w:t xml:space="preserve">изложить в новой редакции: </w:t>
      </w:r>
    </w:p>
    <w:tbl>
      <w:tblPr>
        <w:tblStyle w:val="a7"/>
        <w:tblW w:w="0" w:type="auto"/>
        <w:tblLook w:val="04A0"/>
      </w:tblPr>
      <w:tblGrid>
        <w:gridCol w:w="1927"/>
        <w:gridCol w:w="2576"/>
        <w:gridCol w:w="1701"/>
        <w:gridCol w:w="1701"/>
        <w:gridCol w:w="1666"/>
      </w:tblGrid>
      <w:tr w:rsidR="003965FB" w:rsidTr="003965FB">
        <w:tc>
          <w:tcPr>
            <w:tcW w:w="1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Объемы и источники финансирования программы по годам ее </w:t>
            </w:r>
            <w:r>
              <w:rPr>
                <w:lang w:eastAsia="en-US"/>
              </w:rPr>
              <w:lastRenderedPageBreak/>
              <w:t xml:space="preserve">реализации в разрезе подпрограмм </w:t>
            </w:r>
          </w:p>
        </w:tc>
        <w:tc>
          <w:tcPr>
            <w:tcW w:w="76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Бюджет</w:t>
            </w:r>
            <w:proofErr w:type="gramEnd"/>
            <w:r>
              <w:rPr>
                <w:lang w:eastAsia="en-US"/>
              </w:rPr>
              <w:t xml:space="preserve"> ЗАТО Озерный Тверской области – </w:t>
            </w:r>
            <w:r w:rsidR="00772D7A">
              <w:rPr>
                <w:lang w:eastAsia="en-US"/>
              </w:rPr>
              <w:t xml:space="preserve">93 248,4 </w:t>
            </w:r>
            <w:r>
              <w:rPr>
                <w:lang w:eastAsia="en-US"/>
              </w:rPr>
              <w:t>тыс. рублей</w:t>
            </w:r>
          </w:p>
          <w:p w:rsidR="003965FB" w:rsidRDefault="003965FB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 том числе в разрезе подпрограммы                             в тыс. рублях</w:t>
            </w:r>
          </w:p>
        </w:tc>
      </w:tr>
      <w:tr w:rsidR="003965FB" w:rsidTr="003965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5FB" w:rsidRDefault="003965FB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Подпрограммы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3965FB" w:rsidTr="003965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5FB" w:rsidRDefault="003965FB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«Реализация социально-значимых </w:t>
            </w:r>
            <w:r>
              <w:rPr>
                <w:lang w:eastAsia="en-US"/>
              </w:rPr>
              <w:lastRenderedPageBreak/>
              <w:t>проектов в сфере 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</w:p>
          <w:p w:rsidR="003965FB" w:rsidRDefault="00772D7A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35 117,3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</w:p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25 180,8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</w:p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23 596,3</w:t>
            </w:r>
          </w:p>
        </w:tc>
      </w:tr>
      <w:tr w:rsidR="003965FB" w:rsidTr="003965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5FB" w:rsidRDefault="003965FB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3118,0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3118,0</w:t>
            </w:r>
          </w:p>
        </w:tc>
      </w:tr>
      <w:tr w:rsidR="003965FB" w:rsidTr="003965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65FB" w:rsidRDefault="003965FB">
            <w:pPr>
              <w:rPr>
                <w:rFonts w:eastAsia="Calibri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72D7A">
              <w:rPr>
                <w:lang w:eastAsia="en-US"/>
              </w:rPr>
              <w:t>8 235,3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28 298,8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5FB" w:rsidRDefault="003965FB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26 714,3</w:t>
            </w:r>
          </w:p>
        </w:tc>
      </w:tr>
    </w:tbl>
    <w:p w:rsidR="003965FB" w:rsidRDefault="003965FB" w:rsidP="003965F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3965FB" w:rsidRDefault="003965FB" w:rsidP="003965F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Пункты 25, 26 главы 3 «Объем финансовых ресурсов, необходимый для реализации подпрограммы»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«Подпрограммы» подраздела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«Реализация социально значимых проектов в сфере культуры и дополнительного образования художественной направленности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Тверской области» изложить в новой редакции:</w:t>
      </w:r>
    </w:p>
    <w:p w:rsidR="003965FB" w:rsidRDefault="003965FB" w:rsidP="003965F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25. Общий объем бюджетных ассигнований, выделенный на реализацию подпрограммы 1, составляет </w:t>
      </w:r>
      <w:r w:rsidR="00772D7A">
        <w:rPr>
          <w:sz w:val="28"/>
          <w:szCs w:val="28"/>
        </w:rPr>
        <w:t>83</w:t>
      </w:r>
      <w:r w:rsidR="00772D45">
        <w:rPr>
          <w:sz w:val="28"/>
          <w:szCs w:val="28"/>
        </w:rPr>
        <w:t xml:space="preserve"> </w:t>
      </w:r>
      <w:bookmarkStart w:id="0" w:name="_GoBack"/>
      <w:bookmarkEnd w:id="0"/>
      <w:r w:rsidR="00772D7A">
        <w:rPr>
          <w:sz w:val="28"/>
          <w:szCs w:val="28"/>
        </w:rPr>
        <w:t>894,4</w:t>
      </w:r>
      <w:r>
        <w:rPr>
          <w:sz w:val="28"/>
          <w:szCs w:val="28"/>
        </w:rPr>
        <w:t xml:space="preserve"> тыс. рублей.</w:t>
      </w:r>
    </w:p>
    <w:p w:rsidR="003965FB" w:rsidRDefault="003965FB" w:rsidP="003965FB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Объем бюджетных ассигнований, выделенный на реализацию подпрограммы 1, по годам реализации </w:t>
      </w:r>
      <w:r>
        <w:rPr>
          <w:i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задач, приведенный в таблице 1.</w:t>
      </w:r>
    </w:p>
    <w:p w:rsidR="003965FB" w:rsidRDefault="003965FB" w:rsidP="003965FB">
      <w:pPr>
        <w:pStyle w:val="a6"/>
        <w:spacing w:line="276" w:lineRule="auto"/>
        <w:ind w:left="7080" w:firstLine="708"/>
      </w:pPr>
      <w:r>
        <w:t>Таблица 1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843"/>
        <w:gridCol w:w="2835"/>
        <w:gridCol w:w="3260"/>
        <w:gridCol w:w="1701"/>
      </w:tblGrid>
      <w:tr w:rsidR="003965FB" w:rsidTr="003965FB">
        <w:trPr>
          <w:cantSplit/>
        </w:trPr>
        <w:tc>
          <w:tcPr>
            <w:tcW w:w="17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6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u w:val="single"/>
                <w:lang w:eastAsia="en-US"/>
              </w:rPr>
              <w:t>«</w:t>
            </w:r>
            <w:r>
              <w:rPr>
                <w:lang w:eastAsia="en-US"/>
              </w:rPr>
              <w:t xml:space="preserve">Реализация социально значимых проектов в сфере культуры и дополнительного образования художественной направленности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ЗАТО Озерный Тверской области» </w:t>
            </w:r>
          </w:p>
          <w:p w:rsidR="003965FB" w:rsidRDefault="00772D7A">
            <w:pPr>
              <w:pStyle w:val="a6"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83 894,4</w:t>
            </w:r>
            <w:r w:rsidR="003965FB">
              <w:rPr>
                <w:lang w:eastAsia="en-US"/>
              </w:rPr>
              <w:t xml:space="preserve">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Итого,</w:t>
            </w:r>
          </w:p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тыс. рублей</w:t>
            </w:r>
          </w:p>
        </w:tc>
      </w:tr>
      <w:tr w:rsidR="003965FB" w:rsidTr="003965FB">
        <w:trPr>
          <w:cantSplit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965FB" w:rsidRDefault="003965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Задача 1</w:t>
            </w:r>
          </w:p>
          <w:p w:rsidR="003965FB" w:rsidRDefault="003965F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color w:val="000000"/>
                <w:lang w:eastAsia="en-US"/>
              </w:rPr>
              <w:t xml:space="preserve">Сохранение и развитие культурного </w:t>
            </w:r>
            <w:proofErr w:type="gramStart"/>
            <w:r>
              <w:rPr>
                <w:color w:val="000000"/>
                <w:lang w:eastAsia="en-US"/>
              </w:rPr>
              <w:t>потенциала</w:t>
            </w:r>
            <w:proofErr w:type="gramEnd"/>
            <w:r>
              <w:rPr>
                <w:color w:val="000000"/>
                <w:lang w:eastAsia="en-US"/>
              </w:rPr>
              <w:t xml:space="preserve"> ЗАТО Озерный</w:t>
            </w:r>
            <w:r>
              <w:rPr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Задача 2 </w:t>
            </w:r>
          </w:p>
          <w:p w:rsidR="003965FB" w:rsidRDefault="003965F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</w:t>
            </w:r>
            <w:r>
              <w:rPr>
                <w:color w:val="000000"/>
                <w:lang w:eastAsia="en-US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>
              <w:rPr>
                <w:color w:val="000000"/>
                <w:lang w:eastAsia="en-US"/>
              </w:rPr>
              <w:t>культуры</w:t>
            </w:r>
            <w:proofErr w:type="gramEnd"/>
            <w:r>
              <w:rPr>
                <w:color w:val="000000"/>
                <w:lang w:eastAsia="en-US"/>
              </w:rPr>
              <w:t xml:space="preserve"> ЗАТО Озерный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965FB" w:rsidRDefault="003965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965FB" w:rsidTr="003965FB">
        <w:trPr>
          <w:cantSplit/>
          <w:trHeight w:val="545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772D7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35 067,3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50,0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772D7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35 117,3</w:t>
            </w:r>
            <w:r w:rsidR="003965FB">
              <w:rPr>
                <w:lang w:eastAsia="en-US"/>
              </w:rPr>
              <w:t xml:space="preserve"> </w:t>
            </w:r>
          </w:p>
        </w:tc>
      </w:tr>
      <w:tr w:rsidR="003965FB" w:rsidTr="003965FB">
        <w:trPr>
          <w:cantSplit/>
          <w:trHeight w:val="471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25 130,8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25 180,8 </w:t>
            </w:r>
          </w:p>
        </w:tc>
      </w:tr>
      <w:tr w:rsidR="003965FB" w:rsidTr="003965FB">
        <w:trPr>
          <w:cantSplit/>
          <w:trHeight w:val="42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5FB" w:rsidRDefault="003965FB">
            <w:pPr>
              <w:pStyle w:val="a6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965FB" w:rsidRDefault="003965FB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23 546,3 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23 596,3 </w:t>
            </w:r>
          </w:p>
        </w:tc>
      </w:tr>
      <w:tr w:rsidR="003965FB" w:rsidTr="003965FB">
        <w:trPr>
          <w:cantSplit/>
          <w:trHeight w:val="752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4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Всего, тыс. рублей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772D7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83 744,4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3965FB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150,0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5FB" w:rsidRDefault="00772D7A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83 894,4</w:t>
            </w:r>
            <w:r w:rsidR="003965FB">
              <w:rPr>
                <w:lang w:eastAsia="en-US"/>
              </w:rPr>
              <w:t xml:space="preserve"> </w:t>
            </w:r>
          </w:p>
        </w:tc>
      </w:tr>
    </w:tbl>
    <w:p w:rsidR="003965FB" w:rsidRDefault="003965FB" w:rsidP="003965F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</w:p>
    <w:p w:rsidR="003965FB" w:rsidRDefault="003965FB" w:rsidP="003965F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  <w:t xml:space="preserve">Приложение «Характеристика муниципальной </w:t>
      </w:r>
      <w:proofErr w:type="gramStart"/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ЗАТО Озерный Тверской области «Культура ЗАТО Озерный Тверской области» на 2023-2025 годы» изложить в новой редакции (Приложение).</w:t>
      </w:r>
    </w:p>
    <w:p w:rsidR="003965FB" w:rsidRDefault="003965FB" w:rsidP="003965F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ab/>
        <w:t>2.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Контроль за исполнением настоящего постановления возложить на руководителя отдела культуры и спорта </w:t>
      </w:r>
      <w:proofErr w:type="gramStart"/>
      <w:r>
        <w:rPr>
          <w:spacing w:val="-3"/>
          <w:sz w:val="28"/>
          <w:szCs w:val="28"/>
        </w:rPr>
        <w:t>администрации</w:t>
      </w:r>
      <w:proofErr w:type="gramEnd"/>
      <w:r>
        <w:rPr>
          <w:spacing w:val="-9"/>
          <w:sz w:val="28"/>
          <w:szCs w:val="28"/>
        </w:rPr>
        <w:t xml:space="preserve"> ЗАТО Озерный Тверской области Л.В. </w:t>
      </w:r>
      <w:proofErr w:type="spellStart"/>
      <w:r>
        <w:rPr>
          <w:spacing w:val="-9"/>
          <w:sz w:val="28"/>
          <w:szCs w:val="28"/>
        </w:rPr>
        <w:t>Хапову</w:t>
      </w:r>
      <w:proofErr w:type="spellEnd"/>
      <w:r>
        <w:rPr>
          <w:spacing w:val="-9"/>
          <w:sz w:val="28"/>
          <w:szCs w:val="28"/>
        </w:rPr>
        <w:t>.</w:t>
      </w:r>
    </w:p>
    <w:p w:rsidR="003965FB" w:rsidRDefault="003965FB" w:rsidP="003965F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ab/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 опубликовать в газете «Дни Озерного» и разместить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ЗАТО Озерный в сети Интернет </w:t>
      </w:r>
      <w:r>
        <w:rPr>
          <w:color w:val="000000" w:themeColor="text1"/>
          <w:sz w:val="28"/>
          <w:szCs w:val="28"/>
        </w:rPr>
        <w:t>(</w:t>
      </w:r>
      <w:hyperlink r:id="rId6" w:history="1">
        <w:r>
          <w:rPr>
            <w:rStyle w:val="a3"/>
            <w:rFonts w:eastAsiaTheme="majorEastAsia"/>
            <w:color w:val="000000" w:themeColor="text1"/>
            <w:sz w:val="28"/>
            <w:szCs w:val="28"/>
          </w:rPr>
          <w:t>www.ozerny.ru</w:t>
        </w:r>
      </w:hyperlink>
      <w:r>
        <w:rPr>
          <w:color w:val="000000" w:themeColor="text1"/>
          <w:sz w:val="28"/>
          <w:szCs w:val="28"/>
        </w:rPr>
        <w:t>).</w:t>
      </w:r>
    </w:p>
    <w:p w:rsidR="003965FB" w:rsidRDefault="003965FB" w:rsidP="003965FB">
      <w:pPr>
        <w:tabs>
          <w:tab w:val="left" w:pos="709"/>
          <w:tab w:val="left" w:pos="920"/>
          <w:tab w:val="left" w:pos="1100"/>
        </w:tabs>
        <w:spacing w:line="276" w:lineRule="auto"/>
        <w:jc w:val="both"/>
        <w:rPr>
          <w:spacing w:val="-9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Постановление вступает в силу </w:t>
      </w:r>
      <w:proofErr w:type="gramStart"/>
      <w:r>
        <w:rPr>
          <w:color w:val="000000" w:themeColor="text1"/>
          <w:sz w:val="28"/>
          <w:szCs w:val="28"/>
        </w:rPr>
        <w:t>с даты опубликования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965FB" w:rsidRDefault="003965FB" w:rsidP="003965FB">
      <w:pPr>
        <w:rPr>
          <w:b/>
          <w:sz w:val="28"/>
          <w:szCs w:val="28"/>
        </w:rPr>
      </w:pPr>
    </w:p>
    <w:p w:rsidR="003965FB" w:rsidRDefault="003965FB" w:rsidP="003965FB">
      <w:pPr>
        <w:rPr>
          <w:b/>
          <w:sz w:val="28"/>
          <w:szCs w:val="28"/>
        </w:rPr>
      </w:pPr>
    </w:p>
    <w:p w:rsidR="003965FB" w:rsidRDefault="003965FB" w:rsidP="003965FB">
      <w:pPr>
        <w:rPr>
          <w:b/>
          <w:sz w:val="28"/>
          <w:szCs w:val="28"/>
        </w:rPr>
      </w:pPr>
    </w:p>
    <w:p w:rsidR="003965FB" w:rsidRDefault="003965FB" w:rsidP="003965FB">
      <w:pPr>
        <w:rPr>
          <w:b/>
          <w:sz w:val="28"/>
          <w:szCs w:val="28"/>
        </w:rPr>
      </w:pPr>
    </w:p>
    <w:p w:rsidR="003965FB" w:rsidRDefault="003965FB" w:rsidP="003965F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</w:t>
      </w:r>
      <w:proofErr w:type="gramEnd"/>
      <w:r>
        <w:rPr>
          <w:b/>
          <w:sz w:val="28"/>
          <w:szCs w:val="28"/>
        </w:rPr>
        <w:t xml:space="preserve"> ЗАТО Озерный                                                                  Н.А. Яковлева</w:t>
      </w:r>
    </w:p>
    <w:p w:rsidR="003965FB" w:rsidRDefault="003965FB" w:rsidP="003965FB">
      <w:pPr>
        <w:rPr>
          <w:b/>
          <w:sz w:val="28"/>
          <w:szCs w:val="28"/>
        </w:rPr>
      </w:pPr>
    </w:p>
    <w:p w:rsidR="003965FB" w:rsidRDefault="003965FB" w:rsidP="003965FB">
      <w:pPr>
        <w:rPr>
          <w:b/>
          <w:sz w:val="28"/>
          <w:szCs w:val="28"/>
        </w:rPr>
      </w:pPr>
    </w:p>
    <w:p w:rsidR="003965FB" w:rsidRDefault="003965FB" w:rsidP="003965FB">
      <w:pPr>
        <w:rPr>
          <w:b/>
          <w:sz w:val="28"/>
          <w:szCs w:val="28"/>
        </w:rPr>
      </w:pPr>
    </w:p>
    <w:p w:rsidR="003965FB" w:rsidRDefault="003965FB" w:rsidP="003965FB">
      <w:pPr>
        <w:rPr>
          <w:b/>
          <w:sz w:val="28"/>
          <w:szCs w:val="28"/>
        </w:rPr>
      </w:pPr>
    </w:p>
    <w:p w:rsidR="003965FB" w:rsidRDefault="003965FB" w:rsidP="003965FB">
      <w:pPr>
        <w:rPr>
          <w:b/>
          <w:sz w:val="28"/>
          <w:szCs w:val="28"/>
        </w:rPr>
      </w:pPr>
    </w:p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3965FB" w:rsidRDefault="003965FB" w:rsidP="003965FB"/>
    <w:p w:rsidR="00BA6A52" w:rsidRDefault="00BA6A52" w:rsidP="003965FB">
      <w:pPr>
        <w:sectPr w:rsidR="00BA6A52" w:rsidSect="001C38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315" w:type="dxa"/>
        <w:tblInd w:w="95" w:type="dxa"/>
        <w:tblLayout w:type="fixed"/>
        <w:tblLook w:val="04A0"/>
      </w:tblPr>
      <w:tblGrid>
        <w:gridCol w:w="297"/>
        <w:gridCol w:w="290"/>
        <w:gridCol w:w="322"/>
        <w:gridCol w:w="284"/>
        <w:gridCol w:w="283"/>
        <w:gridCol w:w="23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402"/>
        <w:gridCol w:w="850"/>
        <w:gridCol w:w="1134"/>
        <w:gridCol w:w="1134"/>
        <w:gridCol w:w="1120"/>
        <w:gridCol w:w="1120"/>
        <w:gridCol w:w="738"/>
      </w:tblGrid>
      <w:tr w:rsidR="00E66407" w:rsidRPr="00E66407" w:rsidTr="00E66407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 xml:space="preserve">Приложение </w:t>
            </w:r>
          </w:p>
        </w:tc>
      </w:tr>
      <w:tr w:rsidR="00E66407" w:rsidRPr="00E66407" w:rsidTr="00E66407">
        <w:trPr>
          <w:trHeight w:val="28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66407">
              <w:rPr>
                <w:sz w:val="22"/>
                <w:szCs w:val="22"/>
              </w:rPr>
              <w:t>Администрации</w:t>
            </w:r>
            <w:proofErr w:type="gramEnd"/>
            <w:r w:rsidRPr="00E66407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E66407" w:rsidRPr="00E66407" w:rsidTr="00E66407">
        <w:trPr>
          <w:trHeight w:val="30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от "03" апреля 2023 г. № 31</w:t>
            </w:r>
          </w:p>
        </w:tc>
      </w:tr>
      <w:tr w:rsidR="00E66407" w:rsidRPr="00E66407" w:rsidTr="00E66407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Приложение 2</w:t>
            </w:r>
          </w:p>
        </w:tc>
      </w:tr>
      <w:tr w:rsidR="00E66407" w:rsidRPr="00E66407" w:rsidTr="00E66407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66407">
              <w:rPr>
                <w:sz w:val="22"/>
                <w:szCs w:val="22"/>
              </w:rPr>
              <w:t>Администрации</w:t>
            </w:r>
            <w:proofErr w:type="gramEnd"/>
            <w:r w:rsidRPr="00E66407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E66407" w:rsidRPr="00E66407" w:rsidTr="00E66407">
        <w:trPr>
          <w:trHeight w:val="289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от "07" ноября 2022 г. № 193</w:t>
            </w:r>
          </w:p>
        </w:tc>
      </w:tr>
      <w:tr w:rsidR="00E66407" w:rsidRPr="00E66407" w:rsidTr="00E66407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6407" w:rsidRPr="00E66407" w:rsidTr="00E66407">
        <w:trPr>
          <w:trHeight w:val="375"/>
        </w:trPr>
        <w:tc>
          <w:tcPr>
            <w:tcW w:w="163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E66407">
              <w:rPr>
                <w:b/>
                <w:bCs/>
                <w:sz w:val="28"/>
                <w:szCs w:val="28"/>
              </w:rPr>
              <w:t xml:space="preserve">Характеристика   муниципальной   </w:t>
            </w:r>
            <w:proofErr w:type="gramStart"/>
            <w:r w:rsidRPr="00E66407">
              <w:rPr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E66407">
              <w:rPr>
                <w:b/>
                <w:bCs/>
                <w:sz w:val="28"/>
                <w:szCs w:val="28"/>
              </w:rPr>
              <w:t xml:space="preserve">  ЗАТО Озерный Тверской области</w:t>
            </w:r>
          </w:p>
        </w:tc>
      </w:tr>
      <w:tr w:rsidR="00E66407" w:rsidRPr="00E66407" w:rsidTr="00E66407">
        <w:trPr>
          <w:trHeight w:val="375"/>
        </w:trPr>
        <w:tc>
          <w:tcPr>
            <w:tcW w:w="163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 w:rsidRPr="00E66407">
              <w:rPr>
                <w:i/>
                <w:iCs/>
                <w:sz w:val="28"/>
                <w:szCs w:val="28"/>
                <w:u w:val="single"/>
              </w:rPr>
              <w:t>«</w:t>
            </w:r>
            <w:proofErr w:type="gramStart"/>
            <w:r w:rsidRPr="00E66407">
              <w:rPr>
                <w:i/>
                <w:iCs/>
                <w:sz w:val="28"/>
                <w:szCs w:val="28"/>
                <w:u w:val="single"/>
              </w:rPr>
              <w:t>Культура</w:t>
            </w:r>
            <w:proofErr w:type="gramEnd"/>
            <w:r w:rsidRPr="00E66407">
              <w:rPr>
                <w:i/>
                <w:iCs/>
                <w:sz w:val="28"/>
                <w:szCs w:val="28"/>
                <w:u w:val="single"/>
              </w:rPr>
              <w:t xml:space="preserve"> ЗАТО Озерный Тверской области» на 2023-2025 годы</w:t>
            </w:r>
          </w:p>
        </w:tc>
      </w:tr>
      <w:tr w:rsidR="00E66407" w:rsidRPr="00E66407" w:rsidTr="00E66407">
        <w:trPr>
          <w:trHeight w:val="3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1387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66407" w:rsidRPr="00E66407" w:rsidRDefault="00E66407" w:rsidP="00E66407">
            <w:pPr>
              <w:jc w:val="center"/>
              <w:rPr>
                <w:i/>
                <w:iCs/>
                <w:sz w:val="16"/>
                <w:szCs w:val="16"/>
              </w:rPr>
            </w:pPr>
            <w:r w:rsidRPr="00E66407">
              <w:rPr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</w:tr>
      <w:tr w:rsidR="00E66407" w:rsidRPr="00E66407" w:rsidTr="00E66407">
        <w:trPr>
          <w:trHeight w:val="375"/>
        </w:trPr>
        <w:tc>
          <w:tcPr>
            <w:tcW w:w="163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 xml:space="preserve">Главный администратор  (администратор) муниципальной  </w:t>
            </w:r>
            <w:proofErr w:type="gramStart"/>
            <w:r w:rsidRPr="00E66407">
              <w:rPr>
                <w:b/>
                <w:bCs/>
              </w:rPr>
              <w:t>программы</w:t>
            </w:r>
            <w:proofErr w:type="gramEnd"/>
            <w:r w:rsidRPr="00E66407">
              <w:rPr>
                <w:b/>
                <w:bCs/>
              </w:rPr>
              <w:t xml:space="preserve"> 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E66407" w:rsidRPr="00E66407" w:rsidTr="00E66407">
        <w:trPr>
          <w:trHeight w:val="252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963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</w:tr>
      <w:tr w:rsidR="00E66407" w:rsidRPr="00E66407" w:rsidTr="00E66407">
        <w:trPr>
          <w:trHeight w:val="390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6407" w:rsidRPr="00E66407" w:rsidTr="00E66407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 xml:space="preserve">1. Программа - муниципальная  </w:t>
            </w:r>
            <w:proofErr w:type="gramStart"/>
            <w:r w:rsidRPr="00E66407">
              <w:rPr>
                <w:sz w:val="22"/>
                <w:szCs w:val="22"/>
              </w:rPr>
              <w:t>программа</w:t>
            </w:r>
            <w:proofErr w:type="gramEnd"/>
            <w:r w:rsidRPr="00E66407">
              <w:rPr>
                <w:sz w:val="22"/>
                <w:szCs w:val="22"/>
              </w:rPr>
              <w:t xml:space="preserve"> ЗАТО Озерный Тверской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</w:tr>
      <w:tr w:rsidR="00E66407" w:rsidRPr="00E66407" w:rsidTr="00E66407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93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 xml:space="preserve">2. Подпрограмма - подпрограмма муниципальной  </w:t>
            </w:r>
            <w:proofErr w:type="gramStart"/>
            <w:r w:rsidRPr="00E66407">
              <w:rPr>
                <w:sz w:val="22"/>
                <w:szCs w:val="22"/>
              </w:rPr>
              <w:t>программы</w:t>
            </w:r>
            <w:proofErr w:type="gramEnd"/>
            <w:r w:rsidRPr="00E66407">
              <w:rPr>
                <w:sz w:val="22"/>
                <w:szCs w:val="22"/>
              </w:rPr>
              <w:t xml:space="preserve">  ЗАТО Озерный Тверской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</w:p>
        </w:tc>
      </w:tr>
      <w:tr w:rsidR="00E66407" w:rsidRPr="00E66407" w:rsidTr="00E66407">
        <w:trPr>
          <w:trHeight w:val="31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407" w:rsidRPr="00E66407" w:rsidRDefault="00E66407" w:rsidP="00E6640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407" w:rsidRPr="00E66407" w:rsidRDefault="00E66407" w:rsidP="00E66407">
            <w:pPr>
              <w:jc w:val="both"/>
              <w:rPr>
                <w:i/>
                <w:iCs/>
              </w:rPr>
            </w:pPr>
          </w:p>
        </w:tc>
      </w:tr>
      <w:tr w:rsidR="00E66407" w:rsidRPr="00E66407" w:rsidTr="00E66407">
        <w:trPr>
          <w:trHeight w:val="360"/>
        </w:trPr>
        <w:tc>
          <w:tcPr>
            <w:tcW w:w="4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33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0"/>
                <w:szCs w:val="20"/>
              </w:rPr>
            </w:pPr>
            <w:r w:rsidRPr="00E66407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E66407" w:rsidRPr="00E66407" w:rsidTr="00E66407">
        <w:trPr>
          <w:trHeight w:val="432"/>
        </w:trPr>
        <w:tc>
          <w:tcPr>
            <w:tcW w:w="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раздел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подраздел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33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20"/>
                <w:szCs w:val="20"/>
              </w:rPr>
            </w:pPr>
          </w:p>
        </w:tc>
      </w:tr>
      <w:tr w:rsidR="00E66407" w:rsidRPr="00E66407" w:rsidTr="00E66407">
        <w:trPr>
          <w:trHeight w:val="795"/>
        </w:trPr>
        <w:tc>
          <w:tcPr>
            <w:tcW w:w="9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07" w:rsidRPr="00E66407" w:rsidRDefault="00E66407" w:rsidP="00E664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0"/>
                <w:szCs w:val="20"/>
              </w:rPr>
            </w:pPr>
            <w:r w:rsidRPr="00E66407">
              <w:rPr>
                <w:sz w:val="20"/>
                <w:szCs w:val="20"/>
              </w:rPr>
              <w:t>значение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8"/>
                <w:szCs w:val="18"/>
              </w:rPr>
            </w:pPr>
            <w:r w:rsidRPr="00E66407">
              <w:rPr>
                <w:sz w:val="18"/>
                <w:szCs w:val="18"/>
              </w:rPr>
              <w:t>год  достижения</w:t>
            </w:r>
          </w:p>
        </w:tc>
      </w:tr>
      <w:tr w:rsidR="00E66407" w:rsidRPr="00E66407" w:rsidTr="00E66407">
        <w:trPr>
          <w:trHeight w:val="31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5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16"/>
                <w:szCs w:val="16"/>
              </w:rPr>
            </w:pPr>
            <w:r w:rsidRPr="00E66407">
              <w:rPr>
                <w:sz w:val="16"/>
                <w:szCs w:val="16"/>
              </w:rPr>
              <w:t>34</w:t>
            </w:r>
          </w:p>
        </w:tc>
      </w:tr>
      <w:tr w:rsidR="00E66407" w:rsidRPr="00E66407" w:rsidTr="00E66407">
        <w:trPr>
          <w:trHeight w:val="6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>Программа «</w:t>
            </w:r>
            <w:proofErr w:type="gramStart"/>
            <w:r w:rsidRPr="00E66407">
              <w:rPr>
                <w:b/>
                <w:bCs/>
              </w:rPr>
              <w:t>Культура</w:t>
            </w:r>
            <w:proofErr w:type="gramEnd"/>
            <w:r w:rsidRPr="00E66407">
              <w:rPr>
                <w:b/>
                <w:bCs/>
              </w:rPr>
              <w:t xml:space="preserve"> ЗАТО Озерный Тверской области» на 2023-2025 годы,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38 235,3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28 298,8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26 714,3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93 248,4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41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 xml:space="preserve">Цель 1                                                                                                                                                             </w:t>
            </w:r>
            <w:r w:rsidRPr="00E66407">
              <w:t xml:space="preserve"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</w:t>
            </w:r>
            <w:r w:rsidRPr="00E66407">
              <w:lastRenderedPageBreak/>
              <w:t>личности"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lastRenderedPageBreak/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38 235,3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28 298,8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26 714,3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93 248,4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10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lastRenderedPageBreak/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Показатель 1                                                                                                                                                 "Уровень удовлетворенности </w:t>
            </w:r>
            <w:proofErr w:type="gramStart"/>
            <w:r w:rsidRPr="00E66407">
              <w:rPr>
                <w:i/>
                <w:iCs/>
              </w:rPr>
              <w:t>населения</w:t>
            </w:r>
            <w:proofErr w:type="gramEnd"/>
            <w:r w:rsidRPr="00E66407">
              <w:rPr>
                <w:i/>
                <w:iCs/>
              </w:rPr>
              <w:t xml:space="preserve"> ЗАТО Озерный Тверской области культурной жизнью"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6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Показатель 2                                                                                                                        "Количество муниципальных услуг в сфере </w:t>
            </w:r>
            <w:proofErr w:type="gramStart"/>
            <w:r w:rsidRPr="00E66407">
              <w:rPr>
                <w:i/>
                <w:iCs/>
              </w:rPr>
              <w:t>культуры</w:t>
            </w:r>
            <w:proofErr w:type="gramEnd"/>
            <w:r w:rsidRPr="00E66407">
              <w:rPr>
                <w:i/>
                <w:iCs/>
              </w:rPr>
              <w:t xml:space="preserve"> ЗАТО Озерный Тверской области, предоставляемых муниципальными учреждениями культуры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proofErr w:type="spellStart"/>
            <w:proofErr w:type="gramStart"/>
            <w:r w:rsidRPr="00E66407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309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 xml:space="preserve">Подпрограмма 1                                                                                             "Реализация социально значимых проектов в сфере культуры и дополнительного образования художественной </w:t>
            </w:r>
            <w:proofErr w:type="gramStart"/>
            <w:r w:rsidRPr="00E66407">
              <w:rPr>
                <w:b/>
                <w:bCs/>
              </w:rPr>
              <w:t>направленности</w:t>
            </w:r>
            <w:proofErr w:type="gramEnd"/>
            <w:r w:rsidRPr="00E66407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35 117,3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25 180,8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23 596,3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83 894,4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9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66407" w:rsidRPr="00E66407" w:rsidRDefault="00E66407" w:rsidP="00E66407">
            <w:r w:rsidRPr="00E66407">
              <w:rPr>
                <w:b/>
                <w:bCs/>
              </w:rPr>
              <w:t xml:space="preserve">Задача 1   </w:t>
            </w:r>
            <w:r w:rsidRPr="00E66407">
              <w:t xml:space="preserve">                                                                                                             "Сохранение и развитие культурного </w:t>
            </w:r>
            <w:proofErr w:type="gramStart"/>
            <w:r w:rsidRPr="00E66407">
              <w:t>потенциала</w:t>
            </w:r>
            <w:proofErr w:type="gramEnd"/>
            <w:r w:rsidRPr="00E66407">
              <w:t xml:space="preserve">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35 067,3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25 130,8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23 546,3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83 744,4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92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>Показатель 1                                                                                                                                                               "Темп роста посещений МБУ "Библиотека"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76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>Показатель  2                                                                                                                                             "Доля библиотечного фонда в электронном каталоге"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83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Показатель 3                                                                                                                                                                                     "Количество проведенных МБУ "Библиотека" ЗАТО Озерный Тверской области </w:t>
            </w:r>
            <w:r w:rsidRPr="00E66407">
              <w:rPr>
                <w:i/>
                <w:iCs/>
              </w:rPr>
              <w:lastRenderedPageBreak/>
              <w:t>массовых мероприятий (информационных культурно-просветительских и др.)"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proofErr w:type="spellStart"/>
            <w:proofErr w:type="gramStart"/>
            <w:r w:rsidRPr="00E66407">
              <w:lastRenderedPageBreak/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80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lastRenderedPageBreak/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>Мероприятие 1.1                                                                                              "Библиотечное обслуживание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1 368,5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1 424,4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1 424,4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4 217,3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91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07" w:rsidRPr="00E66407" w:rsidRDefault="00E66407" w:rsidP="00E66407">
            <w:pPr>
              <w:rPr>
                <w:i/>
                <w:iCs/>
                <w:sz w:val="22"/>
                <w:szCs w:val="22"/>
              </w:rPr>
            </w:pPr>
            <w:r w:rsidRPr="00E66407">
              <w:rPr>
                <w:i/>
                <w:iCs/>
                <w:sz w:val="22"/>
                <w:szCs w:val="22"/>
              </w:rPr>
              <w:t xml:space="preserve">Показатель 1                                                                                                                      "Темп роста посещений культурно-массовых мероприятий МБУ </w:t>
            </w:r>
            <w:proofErr w:type="gramStart"/>
            <w:r w:rsidRPr="00E66407">
              <w:rPr>
                <w:i/>
                <w:iCs/>
                <w:sz w:val="22"/>
                <w:szCs w:val="22"/>
              </w:rPr>
              <w:t>ДК</w:t>
            </w:r>
            <w:proofErr w:type="gramEnd"/>
            <w:r w:rsidRPr="00E66407">
              <w:rPr>
                <w:i/>
                <w:iCs/>
                <w:sz w:val="22"/>
                <w:szCs w:val="22"/>
              </w:rPr>
              <w:t xml:space="preserve">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Показатель 2 </w:t>
            </w:r>
            <w:r w:rsidRPr="00E66407">
              <w:rPr>
                <w:b/>
                <w:bCs/>
                <w:i/>
                <w:iCs/>
              </w:rPr>
              <w:t xml:space="preserve">  </w:t>
            </w:r>
            <w:r w:rsidRPr="00E66407">
              <w:rPr>
                <w:i/>
                <w:iCs/>
              </w:rPr>
              <w:t xml:space="preserve">                                                                                                  "Увеличение количества проведенных мероприятий в МБУ </w:t>
            </w:r>
            <w:proofErr w:type="gramStart"/>
            <w:r w:rsidRPr="00E66407">
              <w:rPr>
                <w:i/>
                <w:iCs/>
              </w:rPr>
              <w:t>ДК</w:t>
            </w:r>
            <w:proofErr w:type="gramEnd"/>
            <w:r w:rsidRPr="00E66407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41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Показатель 3                                                                                                                             "Число лиц, занимающихся в МБУ </w:t>
            </w:r>
            <w:proofErr w:type="gramStart"/>
            <w:r w:rsidRPr="00E66407">
              <w:rPr>
                <w:i/>
                <w:iCs/>
              </w:rPr>
              <w:t>ДК</w:t>
            </w:r>
            <w:proofErr w:type="gramEnd"/>
            <w:r w:rsidRPr="00E66407">
              <w:rPr>
                <w:i/>
                <w:iCs/>
              </w:rPr>
              <w:t xml:space="preserve"> ЗАТО Озерный Тверской области творческой деятельностью на непрофессиональной (любительской) основе"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proofErr w:type="spellStart"/>
            <w:proofErr w:type="gramStart"/>
            <w:r w:rsidRPr="00E66407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410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99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>Мероприятие 1.2                                                                                          "Создание условий для занятия творческой деятельностью на непрофессиональной (любительской) основе"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15 256,9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8 306,3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7 589,6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31 152,8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133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>Показатель 1</w:t>
            </w:r>
            <w:r w:rsidRPr="00E66407">
              <w:rPr>
                <w:b/>
                <w:bCs/>
                <w:i/>
                <w:iCs/>
              </w:rPr>
              <w:t xml:space="preserve">                      </w:t>
            </w:r>
            <w:r w:rsidRPr="00E66407">
              <w:rPr>
                <w:i/>
                <w:iCs/>
              </w:rPr>
              <w:t xml:space="preserve">                                                                                 "Уровень средней заработной платы работников списочного состава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33 994,7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31 803,2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31 803,2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32 533,7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94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 xml:space="preserve">Мероприятие 1.2.1                                                                                         "На повышение заработной платы работникам учреждений </w:t>
            </w:r>
            <w:proofErr w:type="gramStart"/>
            <w:r w:rsidRPr="00E66407">
              <w:rPr>
                <w:b/>
                <w:bCs/>
              </w:rPr>
              <w:t>культуры</w:t>
            </w:r>
            <w:proofErr w:type="gramEnd"/>
            <w:r w:rsidRPr="00E66407">
              <w:rPr>
                <w:b/>
                <w:bCs/>
              </w:rPr>
              <w:t xml:space="preserve"> ЗАТО Озерный"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774,8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774,8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2 324,4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124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lastRenderedPageBreak/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>Мероприятие 1.2.2                                                                                         "Субсидии на повышение заработной платы работникам муниципальных учреждений культуры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6 973,0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6 973,0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6 973,0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20 919,0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12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07" w:rsidRPr="00E66407" w:rsidRDefault="00E66407" w:rsidP="00E66407">
            <w:pPr>
              <w:rPr>
                <w:i/>
                <w:iCs/>
                <w:sz w:val="22"/>
                <w:szCs w:val="22"/>
              </w:rPr>
            </w:pPr>
            <w:r w:rsidRPr="00E66407">
              <w:rPr>
                <w:i/>
                <w:iCs/>
                <w:sz w:val="22"/>
                <w:szCs w:val="22"/>
              </w:rPr>
              <w:t>Показатель 1                                                                                                                      "Темп роста посещений культурных мероприятий, проводимых МБУ ДО "ДШИ"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2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Показатель 2                                                                                                  "Удельный вес детей и подростков от 5 до 18 лет, занимающихся в МБУ ДО "ДШИ" ЗАТО Озерный Тверской области"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3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>Показатель 3                                                                                                                                                                   "Доля лауреатов и дипломантов областных,  межрегиональных и международных конкурсов в общей численности учащихся МБУ ДО "ДШИ"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3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>Мероприятие 1.3                                                                                         "Предоставление дополнительного образования художественной направленности, развитие творческого потенциала юных дарований"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9 002,5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5 960,7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5 092,9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20 056,1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>Мероприятие 1.3.1                                                                                         "Повышение заработной платы педагогическим работникам дополнительного образования (МБУ ДО "</w:t>
            </w:r>
            <w:proofErr w:type="gramStart"/>
            <w:r w:rsidRPr="00E66407">
              <w:rPr>
                <w:b/>
                <w:bCs/>
              </w:rPr>
              <w:t>ДШИ</w:t>
            </w:r>
            <w:proofErr w:type="gramEnd"/>
            <w:r w:rsidRPr="00E66407">
              <w:rPr>
                <w:b/>
                <w:bCs/>
              </w:rPr>
              <w:t xml:space="preserve"> ЗАТО Озерный")"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50,7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1283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lastRenderedPageBreak/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>Мероприятие 1.3.2                                                                                         "Субсидии на повышение заработной платы педагогическим работникам муниципальных организаций 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1 674,7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1 674,7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1 674,7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5 024,1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127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66407" w:rsidRPr="00E66407" w:rsidRDefault="00E66407" w:rsidP="00E66407">
            <w:r w:rsidRPr="00E66407">
              <w:rPr>
                <w:b/>
                <w:bCs/>
              </w:rPr>
              <w:t xml:space="preserve">Задача 2     </w:t>
            </w:r>
            <w:r w:rsidRPr="00E66407">
              <w:t xml:space="preserve">                                                                                                 "Укрепление материально-технической базы муниципальных учреждений </w:t>
            </w:r>
            <w:proofErr w:type="gramStart"/>
            <w:r w:rsidRPr="00E66407">
              <w:t>культуры</w:t>
            </w:r>
            <w:proofErr w:type="gramEnd"/>
            <w:r w:rsidRPr="00E66407">
              <w:t xml:space="preserve"> ЗАТО Озерный Тверской области"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150,0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02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Показатель 1                                                                                                                                                                                     "Доля муниципальных учреждений </w:t>
            </w:r>
            <w:proofErr w:type="gramStart"/>
            <w:r w:rsidRPr="00E66407">
              <w:rPr>
                <w:i/>
                <w:iCs/>
              </w:rPr>
              <w:t>культуры</w:t>
            </w:r>
            <w:proofErr w:type="gramEnd"/>
            <w:r w:rsidRPr="00E66407">
              <w:rPr>
                <w:i/>
                <w:iCs/>
              </w:rPr>
              <w:t xml:space="preserve"> ЗАТО Озерный Тверской области, находящихся в нормативном состоянии"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2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Показатель  2                                                                                                                      "Количество экземпляров новых поступлений в МБУ "Библиотека" ЗАТО Озерный Тверской области на 1000 человек населения"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proofErr w:type="spellStart"/>
            <w:proofErr w:type="gramStart"/>
            <w:r w:rsidRPr="00E66407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758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>Мероприятие 2.1                                                                                                                       "Комплектование книжных фондов библиотеки"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150,0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73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 xml:space="preserve">Обеспечивающая подпрограмма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3 118,0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3 118,0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3 118,0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9 354,0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63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r w:rsidRPr="00E66407">
              <w:t xml:space="preserve">1. Обеспечение деятельности  администратора  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3 118,0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3 118,0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3 118,0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9 354,0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6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r w:rsidRPr="00E66407">
              <w:t xml:space="preserve">1.1 Расходы  на  централизованную бухгалтерию отдела культуры и спорта </w:t>
            </w:r>
            <w:proofErr w:type="gramStart"/>
            <w:r w:rsidRPr="00E66407">
              <w:t>администрации</w:t>
            </w:r>
            <w:proofErr w:type="gramEnd"/>
            <w:r w:rsidRPr="00E66407">
              <w:t xml:space="preserve"> ЗАТО Озёрный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3 118,0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3 118,0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3 118,0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9 354,0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4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lastRenderedPageBreak/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r w:rsidRPr="00E66407">
              <w:t>2. Административные 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proofErr w:type="spellStart"/>
            <w:proofErr w:type="gramStart"/>
            <w:r w:rsidRPr="00E66407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59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Показатель 1                                                                                                      "Количество разработанных проектов нормативных правовых </w:t>
            </w:r>
            <w:proofErr w:type="gramStart"/>
            <w:r w:rsidRPr="00E66407">
              <w:rPr>
                <w:i/>
                <w:iCs/>
              </w:rPr>
              <w:t>актов</w:t>
            </w:r>
            <w:proofErr w:type="gramEnd"/>
            <w:r w:rsidRPr="00E66407">
              <w:rPr>
                <w:i/>
                <w:iCs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proofErr w:type="spellStart"/>
            <w:proofErr w:type="gramStart"/>
            <w:r w:rsidRPr="00E66407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572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 xml:space="preserve">Административное мероприятие  2.1                                              "Разработка проектов нормативных правовых </w:t>
            </w:r>
            <w:proofErr w:type="gramStart"/>
            <w:r w:rsidRPr="00E66407">
              <w:rPr>
                <w:b/>
                <w:bCs/>
              </w:rPr>
              <w:t>актов</w:t>
            </w:r>
            <w:proofErr w:type="gramEnd"/>
            <w:r w:rsidRPr="00E66407">
              <w:rPr>
                <w:b/>
                <w:bCs/>
              </w:rPr>
              <w:t xml:space="preserve"> ЗАТО Озерный Тверской области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r w:rsidRPr="00E66407">
              <w:rPr>
                <w:sz w:val="22"/>
                <w:szCs w:val="22"/>
              </w:rPr>
              <w:t>да-1/   нет-0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  <w:tr w:rsidR="00E66407" w:rsidRPr="00E66407" w:rsidTr="00E66407">
        <w:trPr>
          <w:trHeight w:val="126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407" w:rsidRPr="00E66407" w:rsidRDefault="00E66407" w:rsidP="00E66407">
            <w:pPr>
              <w:rPr>
                <w:i/>
                <w:iCs/>
              </w:rPr>
            </w:pPr>
            <w:r w:rsidRPr="00E66407">
              <w:rPr>
                <w:i/>
                <w:iCs/>
              </w:rPr>
              <w:t xml:space="preserve">Показатель 1                                                                                                     "Количество проведенных заседаний координационных советов отдела культуры и спорта </w:t>
            </w:r>
            <w:proofErr w:type="gramStart"/>
            <w:r w:rsidRPr="00E66407">
              <w:rPr>
                <w:i/>
                <w:iCs/>
              </w:rPr>
              <w:t>администрации</w:t>
            </w:r>
            <w:proofErr w:type="gramEnd"/>
            <w:r w:rsidRPr="00E66407">
              <w:rPr>
                <w:i/>
                <w:iCs/>
              </w:rPr>
              <w:t xml:space="preserve"> ЗАТО Озерный Тверской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proofErr w:type="spellStart"/>
            <w:proofErr w:type="gramStart"/>
            <w:r w:rsidRPr="00E66407"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2025</w:t>
            </w:r>
          </w:p>
        </w:tc>
      </w:tr>
      <w:tr w:rsidR="00E66407" w:rsidRPr="00E66407" w:rsidTr="00E66407">
        <w:trPr>
          <w:trHeight w:val="1305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407" w:rsidRPr="00E66407" w:rsidRDefault="00E66407" w:rsidP="00E66407">
            <w:pPr>
              <w:jc w:val="center"/>
            </w:pPr>
            <w:r w:rsidRPr="00E6640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66407" w:rsidRPr="00E66407" w:rsidRDefault="00E66407" w:rsidP="00E66407">
            <w:pPr>
              <w:rPr>
                <w:b/>
                <w:bCs/>
              </w:rPr>
            </w:pPr>
            <w:r w:rsidRPr="00E66407">
              <w:rPr>
                <w:b/>
                <w:bCs/>
              </w:rPr>
              <w:t xml:space="preserve">Административное мероприятие  2.2                                             "Организация и проведение заседаний координационных советов отдела культуры и спорта </w:t>
            </w:r>
            <w:proofErr w:type="gramStart"/>
            <w:r w:rsidRPr="00E66407">
              <w:rPr>
                <w:b/>
                <w:bCs/>
              </w:rPr>
              <w:t>администрации</w:t>
            </w:r>
            <w:proofErr w:type="gramEnd"/>
            <w:r w:rsidRPr="00E66407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66407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6407" w:rsidRPr="00E66407" w:rsidRDefault="00E66407" w:rsidP="00E66407">
            <w:pPr>
              <w:jc w:val="center"/>
              <w:rPr>
                <w:b/>
                <w:bCs/>
              </w:rPr>
            </w:pPr>
            <w:r w:rsidRPr="00E66407">
              <w:rPr>
                <w:b/>
                <w:bCs/>
              </w:rPr>
              <w:t>2025</w:t>
            </w:r>
          </w:p>
        </w:tc>
      </w:tr>
    </w:tbl>
    <w:p w:rsidR="003965FB" w:rsidRDefault="003965FB" w:rsidP="00BA6A52">
      <w:pPr>
        <w:ind w:right="-31"/>
      </w:pPr>
    </w:p>
    <w:sectPr w:rsidR="003965FB" w:rsidSect="00BA6A52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65FB"/>
    <w:rsid w:val="00067E6B"/>
    <w:rsid w:val="001C3897"/>
    <w:rsid w:val="003965FB"/>
    <w:rsid w:val="004436D1"/>
    <w:rsid w:val="00463057"/>
    <w:rsid w:val="00497E37"/>
    <w:rsid w:val="005B783A"/>
    <w:rsid w:val="00772D45"/>
    <w:rsid w:val="00772D7A"/>
    <w:rsid w:val="00A4278C"/>
    <w:rsid w:val="00AC193B"/>
    <w:rsid w:val="00B02367"/>
    <w:rsid w:val="00B901CB"/>
    <w:rsid w:val="00BA6A52"/>
    <w:rsid w:val="00D84774"/>
    <w:rsid w:val="00E66407"/>
    <w:rsid w:val="00ED609D"/>
    <w:rsid w:val="00F12F13"/>
    <w:rsid w:val="00F6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65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3965FB"/>
    <w:rPr>
      <w:color w:val="0000FF"/>
      <w:u w:val="single"/>
    </w:rPr>
  </w:style>
  <w:style w:type="paragraph" w:styleId="a4">
    <w:name w:val="Title"/>
    <w:basedOn w:val="a"/>
    <w:link w:val="a5"/>
    <w:qFormat/>
    <w:rsid w:val="003965FB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3965F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a6">
    <w:name w:val="Базовый"/>
    <w:rsid w:val="003965FB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96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66407"/>
    <w:rPr>
      <w:color w:val="800080"/>
      <w:u w:val="single"/>
    </w:rPr>
  </w:style>
  <w:style w:type="paragraph" w:customStyle="1" w:styleId="font5">
    <w:name w:val="font5"/>
    <w:basedOn w:val="a"/>
    <w:rsid w:val="00E66407"/>
    <w:pPr>
      <w:spacing w:before="100" w:beforeAutospacing="1" w:after="100" w:afterAutospacing="1"/>
    </w:pPr>
    <w:rPr>
      <w:i/>
      <w:iCs/>
    </w:rPr>
  </w:style>
  <w:style w:type="paragraph" w:customStyle="1" w:styleId="font6">
    <w:name w:val="font6"/>
    <w:basedOn w:val="a"/>
    <w:rsid w:val="00E66407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66407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E6640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E66407"/>
    <w:pPr>
      <w:spacing w:before="100" w:beforeAutospacing="1" w:after="100" w:afterAutospacing="1"/>
    </w:pPr>
  </w:style>
  <w:style w:type="paragraph" w:customStyle="1" w:styleId="xl69">
    <w:name w:val="xl69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rsid w:val="00E66407"/>
    <w:pPr>
      <w:spacing w:before="100" w:beforeAutospacing="1" w:after="100" w:afterAutospacing="1"/>
    </w:pPr>
  </w:style>
  <w:style w:type="paragraph" w:customStyle="1" w:styleId="xl71">
    <w:name w:val="xl71"/>
    <w:basedOn w:val="a"/>
    <w:rsid w:val="00E66407"/>
    <w:pPr>
      <w:spacing w:before="100" w:beforeAutospacing="1" w:after="100" w:afterAutospacing="1"/>
    </w:pPr>
  </w:style>
  <w:style w:type="paragraph" w:customStyle="1" w:styleId="xl72">
    <w:name w:val="xl72"/>
    <w:basedOn w:val="a"/>
    <w:rsid w:val="00E66407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E66407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4">
    <w:name w:val="xl74"/>
    <w:basedOn w:val="a"/>
    <w:rsid w:val="00E66407"/>
    <w:pPr>
      <w:spacing w:before="100" w:beforeAutospacing="1" w:after="100" w:afterAutospacing="1"/>
    </w:pPr>
    <w:rPr>
      <w:i/>
      <w:iCs/>
    </w:rPr>
  </w:style>
  <w:style w:type="paragraph" w:customStyle="1" w:styleId="xl75">
    <w:name w:val="xl75"/>
    <w:basedOn w:val="a"/>
    <w:rsid w:val="00E66407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a"/>
    <w:rsid w:val="00E66407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xl77">
    <w:name w:val="xl77"/>
    <w:basedOn w:val="a"/>
    <w:rsid w:val="00E66407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E66407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9">
    <w:name w:val="xl79"/>
    <w:basedOn w:val="a"/>
    <w:rsid w:val="00E6640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E66407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1">
    <w:name w:val="xl81"/>
    <w:basedOn w:val="a"/>
    <w:rsid w:val="00E66407"/>
    <w:pP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2">
    <w:name w:val="xl82"/>
    <w:basedOn w:val="a"/>
    <w:rsid w:val="00E66407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66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66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E66407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66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2">
    <w:name w:val="xl112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14">
    <w:name w:val="xl114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66407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64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E6640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E664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E66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E664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E66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E6640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E66407"/>
    <w:pPr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u w:val="single"/>
    </w:rPr>
  </w:style>
  <w:style w:type="paragraph" w:customStyle="1" w:styleId="xl130">
    <w:name w:val="xl130"/>
    <w:basedOn w:val="a"/>
    <w:rsid w:val="00E66407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31">
    <w:name w:val="xl131"/>
    <w:basedOn w:val="a"/>
    <w:rsid w:val="00E664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E66407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E664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E664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E66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E66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E66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E66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E66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E66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E66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E66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E6640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E6640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8239-7D42-4158-860B-2561E515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6</cp:revision>
  <cp:lastPrinted>2023-04-03T09:46:00Z</cp:lastPrinted>
  <dcterms:created xsi:type="dcterms:W3CDTF">2023-04-03T10:51:00Z</dcterms:created>
  <dcterms:modified xsi:type="dcterms:W3CDTF">2023-04-03T14:05:00Z</dcterms:modified>
</cp:coreProperties>
</file>